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FD" w:rsidRPr="008C4C01" w:rsidRDefault="000D05BE" w:rsidP="000D05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0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D05BE" w:rsidRDefault="000D05BE" w:rsidP="000D05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BE" w:rsidRDefault="000D05BE" w:rsidP="000D05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D05BE" w:rsidRDefault="000D05BE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470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F84470">
        <w:rPr>
          <w:rFonts w:ascii="Times New Roman" w:hAnsi="Times New Roman" w:cs="Times New Roman"/>
          <w:sz w:val="24"/>
          <w:szCs w:val="24"/>
        </w:rPr>
        <w:t>Ayerza</w:t>
      </w:r>
      <w:proofErr w:type="spellEnd"/>
      <w:r w:rsidRPr="00F8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470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Pr="00F84470">
        <w:rPr>
          <w:rFonts w:ascii="Times New Roman" w:hAnsi="Times New Roman" w:cs="Times New Roman"/>
          <w:sz w:val="24"/>
          <w:szCs w:val="24"/>
        </w:rPr>
        <w:t>, S.E., M.M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saya</w:t>
      </w:r>
      <w:r w:rsidR="002F13F3">
        <w:rPr>
          <w:rFonts w:ascii="Times New Roman" w:hAnsi="Times New Roman" w:cs="Times New Roman"/>
          <w:sz w:val="24"/>
          <w:szCs w:val="24"/>
        </w:rPr>
        <w:t>ng</w:t>
      </w:r>
      <w:proofErr w:type="spellEnd"/>
      <w:proofErr w:type="gramStart"/>
      <w:r w:rsidR="002F13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8C4C01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E7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</w:t>
      </w:r>
      <w:r w:rsidR="00020A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20A0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F22A6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>.</w:t>
      </w:r>
    </w:p>
    <w:p w:rsidR="00F22A66" w:rsidRDefault="00F22A66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</w:t>
      </w:r>
      <w:r w:rsidR="002071FE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66" w:rsidRDefault="00F22A66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071FE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0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FE"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A66" w:rsidRDefault="00F22A66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>.</w:t>
      </w:r>
    </w:p>
    <w:p w:rsidR="002C7E25" w:rsidRDefault="002C7E25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Pr="008C4C01" w:rsidRDefault="002C7E25" w:rsidP="008C4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7E25" w:rsidRDefault="008C4C01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2C7E25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7E25" w:rsidRDefault="008C4C01" w:rsidP="008C4C01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>,</w:t>
      </w: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8C4C01" w:rsidP="008C4C01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C7E25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Pebryla</w:t>
      </w:r>
      <w:proofErr w:type="spellEnd"/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Pr="002C7E25" w:rsidRDefault="002C7E25" w:rsidP="002C7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05BE" w:rsidRPr="000D05BE" w:rsidRDefault="000D05BE" w:rsidP="000D05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5BE" w:rsidRPr="000D05BE" w:rsidSect="00D75DFD">
      <w:footerReference w:type="default" r:id="rId8"/>
      <w:pgSz w:w="11907" w:h="16839" w:code="9"/>
      <w:pgMar w:top="1530" w:right="1467" w:bottom="1440" w:left="216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EF" w:rsidRDefault="004265EF" w:rsidP="002D4948">
      <w:pPr>
        <w:spacing w:after="0" w:line="240" w:lineRule="auto"/>
      </w:pPr>
      <w:r>
        <w:separator/>
      </w:r>
    </w:p>
  </w:endnote>
  <w:endnote w:type="continuationSeparator" w:id="0">
    <w:p w:rsidR="004265EF" w:rsidRDefault="004265EF" w:rsidP="002D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6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948" w:rsidRDefault="002D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FD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D4948" w:rsidRDefault="002D4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EF" w:rsidRDefault="004265EF" w:rsidP="002D4948">
      <w:pPr>
        <w:spacing w:after="0" w:line="240" w:lineRule="auto"/>
      </w:pPr>
      <w:r>
        <w:separator/>
      </w:r>
    </w:p>
  </w:footnote>
  <w:footnote w:type="continuationSeparator" w:id="0">
    <w:p w:rsidR="004265EF" w:rsidRDefault="004265EF" w:rsidP="002D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51B"/>
    <w:multiLevelType w:val="hybridMultilevel"/>
    <w:tmpl w:val="96D27A40"/>
    <w:lvl w:ilvl="0" w:tplc="9CE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BE"/>
    <w:rsid w:val="00020A01"/>
    <w:rsid w:val="000D05BE"/>
    <w:rsid w:val="00170CA1"/>
    <w:rsid w:val="002071FE"/>
    <w:rsid w:val="002C7E25"/>
    <w:rsid w:val="002D4948"/>
    <w:rsid w:val="002F13F3"/>
    <w:rsid w:val="004265EF"/>
    <w:rsid w:val="00565CFD"/>
    <w:rsid w:val="008C0EB5"/>
    <w:rsid w:val="008C4C01"/>
    <w:rsid w:val="00D04697"/>
    <w:rsid w:val="00D75DFD"/>
    <w:rsid w:val="00ED4E7B"/>
    <w:rsid w:val="00F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48"/>
  </w:style>
  <w:style w:type="paragraph" w:styleId="Footer">
    <w:name w:val="footer"/>
    <w:basedOn w:val="Normal"/>
    <w:link w:val="Foot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48"/>
  </w:style>
  <w:style w:type="paragraph" w:styleId="Footer">
    <w:name w:val="footer"/>
    <w:basedOn w:val="Normal"/>
    <w:link w:val="Foot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dianpebryla</dc:creator>
  <cp:lastModifiedBy>dianpebryla</cp:lastModifiedBy>
  <cp:revision>10</cp:revision>
  <dcterms:created xsi:type="dcterms:W3CDTF">2019-01-23T06:40:00Z</dcterms:created>
  <dcterms:modified xsi:type="dcterms:W3CDTF">2019-01-28T16:28:00Z</dcterms:modified>
</cp:coreProperties>
</file>